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9C" w:rsidRPr="00EA5C9C" w:rsidRDefault="00EA5C9C" w:rsidP="00EA5C9C">
      <w:pPr>
        <w:spacing w:after="675" w:line="585" w:lineRule="atLeast"/>
        <w:outlineLvl w:val="0"/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</w:pPr>
      <w:r w:rsidRPr="00EA5C9C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Памятки на водных объектах в летний период для детей и родителей!</w:t>
      </w:r>
    </w:p>
    <w:p w:rsidR="00EA5C9C" w:rsidRPr="00EA5C9C" w:rsidRDefault="00EA5C9C" w:rsidP="00EA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C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DA0ECF" wp14:editId="0C7F071A">
            <wp:extent cx="5189220" cy="3238500"/>
            <wp:effectExtent l="0" t="0" r="0" b="0"/>
            <wp:docPr id="1" name="Рисунок 1" descr="https://sidorovsk.nso.ru/sites/sidorovsk.nso.ru/wodby_files/files/news/2024/05/3-6-20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idorovsk.nso.ru/sites/sidorovsk.nso.ru/wodby_files/files/news/2024/05/3-6-20-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C9C" w:rsidRPr="00EA5C9C" w:rsidRDefault="00EA5C9C" w:rsidP="00EA5C9C">
      <w:pPr>
        <w:shd w:val="clear" w:color="auto" w:fill="FFFFFF"/>
        <w:spacing w:after="100" w:afterAutospacing="1" w:line="360" w:lineRule="atLeast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ПАМЯТКИ ПО ПРАВИЛАМ БЕЗОПАСНОСТИ ПОВЕДЕНИЯ НА ВОДОЁМАХ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Наступает долгожданный купальный сезон. Сотни жителей устремятся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нарушение правил поведения на воде может привести к трагическому исходу!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 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Памятка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по мерам безопасности при купании в водоемах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i/>
          <w:iCs/>
          <w:color w:val="101010"/>
          <w:sz w:val="30"/>
          <w:szCs w:val="30"/>
          <w:lang w:eastAsia="ru-RU"/>
        </w:rPr>
        <w:t>На водоемах запрещается:</w:t>
      </w:r>
    </w:p>
    <w:p w:rsidR="00EA5C9C" w:rsidRPr="00EA5C9C" w:rsidRDefault="00EA5C9C" w:rsidP="00EA5C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купание в местах, где выставлены щиты (аншлаги) с предупреждениями и запрещающими надписями;</w:t>
      </w:r>
    </w:p>
    <w:p w:rsidR="00EA5C9C" w:rsidRPr="00EA5C9C" w:rsidRDefault="00EA5C9C" w:rsidP="00EA5C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купание в необорудованных, незнакомых местах;</w:t>
      </w:r>
    </w:p>
    <w:p w:rsidR="00EA5C9C" w:rsidRPr="00EA5C9C" w:rsidRDefault="00EA5C9C" w:rsidP="00EA5C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заплывать за буйки, обозначающие границы плавания;</w:t>
      </w:r>
    </w:p>
    <w:p w:rsidR="00EA5C9C" w:rsidRPr="00EA5C9C" w:rsidRDefault="00EA5C9C" w:rsidP="00EA5C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подплывать к моторным, парусным судам, весельным лодкам и к другим </w:t>
      </w:r>
      <w:proofErr w:type="spellStart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плавсредствам</w:t>
      </w:r>
      <w:proofErr w:type="spellEnd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;</w:t>
      </w:r>
    </w:p>
    <w:p w:rsidR="00EA5C9C" w:rsidRPr="00EA5C9C" w:rsidRDefault="00EA5C9C" w:rsidP="00EA5C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lastRenderedPageBreak/>
        <w:t>прыгать в воду с катеров, лодок, причалов, а также сооружений, не приспособленных для этих целей;</w:t>
      </w:r>
    </w:p>
    <w:p w:rsidR="00EA5C9C" w:rsidRPr="00EA5C9C" w:rsidRDefault="00EA5C9C" w:rsidP="00EA5C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купаться в состоянии алкогольного опьянения;</w:t>
      </w:r>
    </w:p>
    <w:p w:rsidR="00EA5C9C" w:rsidRPr="00EA5C9C" w:rsidRDefault="00EA5C9C" w:rsidP="00EA5C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EA5C9C" w:rsidRPr="00EA5C9C" w:rsidRDefault="00EA5C9C" w:rsidP="00EA5C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подавать крики ложной тревоги;</w:t>
      </w:r>
    </w:p>
    <w:p w:rsidR="00EA5C9C" w:rsidRPr="00EA5C9C" w:rsidRDefault="00EA5C9C" w:rsidP="00EA5C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плавать на досках, бревнах, лежаках, автомобильных камерах, надувных матрацах.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Меры обеспечения безопасности детей на воде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i/>
          <w:iCs/>
          <w:color w:val="101010"/>
          <w:sz w:val="30"/>
          <w:szCs w:val="30"/>
          <w:lang w:eastAsia="ru-RU"/>
        </w:rPr>
        <w:t>Взрослые обязаны не допускать:</w:t>
      </w:r>
    </w:p>
    <w:p w:rsidR="00EA5C9C" w:rsidRPr="00EA5C9C" w:rsidRDefault="00EA5C9C" w:rsidP="00EA5C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одиночное купание детей без присмотра;</w:t>
      </w:r>
    </w:p>
    <w:p w:rsidR="00EA5C9C" w:rsidRPr="00EA5C9C" w:rsidRDefault="00EA5C9C" w:rsidP="00EA5C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купание в неустановленных местах;</w:t>
      </w:r>
    </w:p>
    <w:p w:rsidR="00EA5C9C" w:rsidRPr="00EA5C9C" w:rsidRDefault="00EA5C9C" w:rsidP="00EA5C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катание на неприспособленных для этого средствах, предметах.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i/>
          <w:iCs/>
          <w:color w:val="101010"/>
          <w:sz w:val="30"/>
          <w:szCs w:val="30"/>
          <w:lang w:eastAsia="ru-RU"/>
        </w:rPr>
        <w:t>Все дети должны помнить правила:</w:t>
      </w:r>
    </w:p>
    <w:p w:rsidR="00EA5C9C" w:rsidRPr="00EA5C9C" w:rsidRDefault="00EA5C9C" w:rsidP="00EA5C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купаться только в специально отведенных местах;</w:t>
      </w:r>
    </w:p>
    <w:p w:rsidR="00EA5C9C" w:rsidRPr="00EA5C9C" w:rsidRDefault="00EA5C9C" w:rsidP="00EA5C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не подплывать к близко идущим судам, лодкам и не допускать шалостей на воде;</w:t>
      </w:r>
    </w:p>
    <w:p w:rsidR="00EA5C9C" w:rsidRPr="00EA5C9C" w:rsidRDefault="00EA5C9C" w:rsidP="00EA5C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если вас подхватило течение, двигайтесь по диагонали к ближайшему берегу;</w:t>
      </w:r>
    </w:p>
    <w:p w:rsidR="00EA5C9C" w:rsidRPr="00EA5C9C" w:rsidRDefault="00EA5C9C" w:rsidP="00EA5C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не подавай ложных сигналов тревоги, не плавай на надувных матрацах, камерах, досках;</w:t>
      </w:r>
    </w:p>
    <w:p w:rsidR="00EA5C9C" w:rsidRPr="00EA5C9C" w:rsidRDefault="00EA5C9C" w:rsidP="00EA5C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никогда не играй в игры с удерживанием "противника" под водой - он может захлебнуться;</w:t>
      </w:r>
    </w:p>
    <w:p w:rsidR="00EA5C9C" w:rsidRPr="00EA5C9C" w:rsidRDefault="00EA5C9C" w:rsidP="00EA5C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не нырять в воду в незнакомых местах, с лодок, крутых берегов, причалов;</w:t>
      </w:r>
    </w:p>
    <w:p w:rsidR="00EA5C9C" w:rsidRPr="00EA5C9C" w:rsidRDefault="00EA5C9C" w:rsidP="00EA5C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дыхания;</w:t>
      </w:r>
    </w:p>
    <w:p w:rsidR="00EA5C9C" w:rsidRPr="00EA5C9C" w:rsidRDefault="00EA5C9C" w:rsidP="00EA5C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не купаться в воде при температуре ниже +18°С;</w:t>
      </w:r>
    </w:p>
    <w:p w:rsidR="00EA5C9C" w:rsidRPr="00EA5C9C" w:rsidRDefault="00EA5C9C" w:rsidP="00EA5C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не бросать в воду банки, стекло и другие предметы, опасные для купающихся;</w:t>
      </w:r>
    </w:p>
    <w:p w:rsidR="00EA5C9C" w:rsidRPr="00EA5C9C" w:rsidRDefault="00EA5C9C" w:rsidP="00EA5C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купаться только в присутствии старших.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br/>
      </w:r>
      <w:r w:rsidRPr="00EA5C9C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 xml:space="preserve">КАТЕГОРИЧЕСКИ </w:t>
      </w:r>
      <w:proofErr w:type="gramStart"/>
      <w:r w:rsidRPr="00EA5C9C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ЗАПРЕЩАЕТСЯ</w:t>
      </w: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  купание</w:t>
      </w:r>
      <w:proofErr w:type="gramEnd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на водных объектах, оборудованных предупреждающими аншлагами «КУПАНИЕ ЗАПРЕЩЕНО!»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Помните!</w:t>
      </w: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 Только неукоснительное соблюдение мер безопасного поведения на воде может предупредить беду.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lastRenderedPageBreak/>
        <w:t> 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УВАЖАЕМЫЕ ВЗРОСЛЫЕ!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Безопасность жизни детей на водоемах во многих случаях зависит </w:t>
      </w:r>
      <w:r w:rsidRPr="00EA5C9C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ТОЛЬКО ОТ ВАС!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Категорически запрещено купание: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  детей</w:t>
      </w:r>
      <w:proofErr w:type="gramEnd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без надзора взрослых;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  в</w:t>
      </w:r>
      <w:proofErr w:type="gramEnd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незнакомых местах;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  на</w:t>
      </w:r>
      <w:proofErr w:type="gramEnd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надувных матрацах, камерах и других плавательных средствах (без надзора взрослых);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Необходимо соблюдать следующие правила: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  Прежде</w:t>
      </w:r>
      <w:proofErr w:type="gramEnd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чем войти в воду, сделайте разминку, выполнив несколько легких упражнений.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  Постепенно</w:t>
      </w:r>
      <w:proofErr w:type="gramEnd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входите в воду, убедившись в том, что температура воды комфортна для тела (не ниже установленной нормы).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  Не</w:t>
      </w:r>
      <w:proofErr w:type="gramEnd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  Продолжительность</w:t>
      </w:r>
      <w:proofErr w:type="gramEnd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купания - не более 30 минут, при невысокой температуре воды - не более 5-6 минут.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  При</w:t>
      </w:r>
      <w:proofErr w:type="gramEnd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  Во</w:t>
      </w:r>
      <w:proofErr w:type="gramEnd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избежание перегревания отдыхайте на пляже в головном уборе.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  Не</w:t>
      </w:r>
      <w:proofErr w:type="gramEnd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допускать ситуаций неоправданного риска, шалости на воде.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lastRenderedPageBreak/>
        <w:t> 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 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ПАМЯТКА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Если тонет человек: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  Сразу</w:t>
      </w:r>
      <w:proofErr w:type="gramEnd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громко зовите на помощь: «Человек тонет!»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  Попросите</w:t>
      </w:r>
      <w:proofErr w:type="gramEnd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вызвать спасателей и «скорую помощь».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  Бросьте</w:t>
      </w:r>
      <w:proofErr w:type="gramEnd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тонущему спасательный круг, длинную веревку с узлом на конце.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  Если</w:t>
      </w:r>
      <w:proofErr w:type="gramEnd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Если тонешь сам: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  Не</w:t>
      </w:r>
      <w:proofErr w:type="gramEnd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паникуйте.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  Снимите</w:t>
      </w:r>
      <w:proofErr w:type="gramEnd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с себя лишнюю одежду, обувь, кричи, зови на помощь.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  Перевернитесь</w:t>
      </w:r>
      <w:proofErr w:type="gramEnd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на спину, широко раскиньте руки, расслабьтесь, сделайте несколько глубоких вдохов.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Вы захлебнулись водой: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  не</w:t>
      </w:r>
      <w:proofErr w:type="gramEnd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паникуйте, постарайтесь развернуться спиной к волне;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  прижмите</w:t>
      </w:r>
      <w:proofErr w:type="gramEnd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согнутые в локтях руки к нижней части груди и сделайте несколько резких выдохов, помогая себе руками;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lastRenderedPageBreak/>
        <w:t>·  затем</w:t>
      </w:r>
      <w:proofErr w:type="gramEnd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очистите от воды нос и сделайте несколько глотательных движений;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  восстановив</w:t>
      </w:r>
      <w:proofErr w:type="gramEnd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дыхание, ложитесь на живот и двигайтесь к берегу;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  при</w:t>
      </w:r>
      <w:proofErr w:type="gramEnd"/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необходимости позовите людей на помощь.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 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ПАМЯТКА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Правила оказания помощи при утоплении: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1. Перевернуть пострадавшего лицом вниз, опустить голову ниже таза.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2. Очистить ротовую полость.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3. Резко надавить на корень языка.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6. Вызвать “Скорую помощь”.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НЕЛЬЗЯ: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ОСТАВЛЯТЬ ПОСТРАДАВШЕГО БЕЗ ВНИМАНИЯ</w:t>
      </w: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 (в любой момент может произойти остановка сердца);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САМОСТОЯТЕЛЬНО ПЕРЕВОЗИТЬ ПОСТРАДАВШЕГО, ЕСЛИ ЕСТЬ ВОЗМОЖНОСТЬ ВЫЗВАТЬ СПАСАТЕЛЬНУЮ СЛУЖБУ.</w:t>
      </w:r>
    </w:p>
    <w:p w:rsidR="00EA5C9C" w:rsidRPr="00EA5C9C" w:rsidRDefault="00EA5C9C" w:rsidP="00EA5C9C">
      <w:pPr>
        <w:shd w:val="clear" w:color="auto" w:fill="FFFFFF"/>
        <w:spacing w:after="100" w:afterAutospacing="1" w:line="33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EA5C9C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Помните!</w:t>
      </w:r>
      <w:r w:rsidRPr="00EA5C9C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 Только неукоснительное соблюдение мер безопасного поведения на воде может предупредить беду.</w:t>
      </w:r>
    </w:p>
    <w:p w:rsidR="00AD7BF4" w:rsidRDefault="00AD7BF4" w:rsidP="00EA5C9C">
      <w:pPr>
        <w:ind w:left="284"/>
      </w:pPr>
      <w:bookmarkStart w:id="0" w:name="_GoBack"/>
      <w:bookmarkEnd w:id="0"/>
    </w:p>
    <w:sectPr w:rsidR="00AD7BF4" w:rsidSect="00EA5C9C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1C7A"/>
    <w:multiLevelType w:val="multilevel"/>
    <w:tmpl w:val="4390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A103D"/>
    <w:multiLevelType w:val="multilevel"/>
    <w:tmpl w:val="5BA8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E1336"/>
    <w:multiLevelType w:val="multilevel"/>
    <w:tmpl w:val="568A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9C"/>
    <w:rsid w:val="00AD7BF4"/>
    <w:rsid w:val="00EA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D07EF-A307-4EC4-B676-D4EA1AB1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35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2026-05-20T10:19:00Z</dcterms:created>
  <dcterms:modified xsi:type="dcterms:W3CDTF">2026-05-20T10:20:00Z</dcterms:modified>
</cp:coreProperties>
</file>